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0D37F5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КОМАРОВУ НИКОЛАЮ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F8" w:rsidRDefault="00ED4FF8" w:rsidP="00CA3CD8">
      <w:pPr>
        <w:spacing w:after="0" w:line="240" w:lineRule="auto"/>
      </w:pPr>
      <w:r>
        <w:separator/>
      </w:r>
    </w:p>
  </w:endnote>
  <w:endnote w:type="continuationSeparator" w:id="0">
    <w:p w:rsidR="00ED4FF8" w:rsidRDefault="00ED4FF8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F8" w:rsidRDefault="00ED4FF8" w:rsidP="00CA3CD8">
      <w:pPr>
        <w:spacing w:after="0" w:line="240" w:lineRule="auto"/>
      </w:pPr>
      <w:r>
        <w:separator/>
      </w:r>
    </w:p>
  </w:footnote>
  <w:footnote w:type="continuationSeparator" w:id="0">
    <w:p w:rsidR="00ED4FF8" w:rsidRDefault="00ED4FF8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0D37F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E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CF43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2022-10-03T09:44:00Z</dcterms:modified>
</cp:coreProperties>
</file>